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5F3EA7B8" w:rsidR="00C427BB" w:rsidRPr="00B577E1" w:rsidRDefault="00204818" w:rsidP="00204818">
            <w:pPr>
              <w:tabs>
                <w:tab w:val="left" w:pos="3792"/>
                <w:tab w:val="right" w:pos="20715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</w:pPr>
            <w:bookmarkStart w:id="0" w:name="RANGE!A1:E45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ab/>
              <w:t xml:space="preserve">                                                             </w:t>
            </w:r>
            <w:r w:rsidR="00B577E1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 xml:space="preserve">                                               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 xml:space="preserve">  </w:t>
            </w:r>
            <w:r w:rsidRPr="00B577E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Anexa nr. </w:t>
            </w:r>
            <w:r w:rsidR="00B577E1">
              <w:rPr>
                <w:rFonts w:ascii="Trebuchet MS" w:hAnsi="Trebuchet MS"/>
                <w:b/>
                <w:bCs/>
                <w:sz w:val="20"/>
                <w:szCs w:val="20"/>
              </w:rPr>
              <w:t>22</w:t>
            </w:r>
            <w:r w:rsidRPr="00B577E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la</w:t>
            </w:r>
            <w:r w:rsidRPr="00B57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  <w:t xml:space="preserve"> </w:t>
            </w:r>
            <w:r w:rsidR="00B577E1" w:rsidRPr="00B577E1">
              <w:rPr>
                <w:rFonts w:ascii="Trebuchet MS" w:hAnsi="Trebuchet MS"/>
                <w:b/>
                <w:bCs/>
                <w:sz w:val="20"/>
                <w:szCs w:val="20"/>
              </w:rPr>
              <w:t>Ghidul solicitantului privind dezvoltarea transportului naval și multimodal</w:t>
            </w:r>
            <w:r w:rsidRPr="00B57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  <w:tab/>
            </w:r>
            <w:bookmarkEnd w:id="0"/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3AFF5" w14:textId="77777777" w:rsidR="00554DFE" w:rsidRDefault="00554DFE" w:rsidP="00204818">
      <w:pPr>
        <w:spacing w:after="0" w:line="240" w:lineRule="auto"/>
      </w:pPr>
      <w:r>
        <w:separator/>
      </w:r>
    </w:p>
  </w:endnote>
  <w:endnote w:type="continuationSeparator" w:id="0">
    <w:p w14:paraId="2750978D" w14:textId="77777777" w:rsidR="00554DFE" w:rsidRDefault="00554DFE" w:rsidP="0020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2AE7E" w14:textId="77777777" w:rsidR="00554DFE" w:rsidRDefault="00554DFE" w:rsidP="00204818">
      <w:pPr>
        <w:spacing w:after="0" w:line="240" w:lineRule="auto"/>
      </w:pPr>
      <w:r>
        <w:separator/>
      </w:r>
    </w:p>
  </w:footnote>
  <w:footnote w:type="continuationSeparator" w:id="0">
    <w:p w14:paraId="43F06E8F" w14:textId="77777777" w:rsidR="00554DFE" w:rsidRDefault="00554DFE" w:rsidP="0020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AAFB" w14:textId="01CE3BD4" w:rsidR="00204818" w:rsidRDefault="00204818">
    <w:pPr>
      <w:pStyle w:val="Header"/>
    </w:pPr>
    <w:r>
      <w:rPr>
        <w:noProof/>
        <w:lang w:eastAsia="ro-RO"/>
      </w:rPr>
      <w:drawing>
        <wp:inline distT="0" distB="0" distL="0" distR="0" wp14:anchorId="4D0F8FD0" wp14:editId="690D0390">
          <wp:extent cx="5566410" cy="571650"/>
          <wp:effectExtent l="0" t="0" r="0" b="0"/>
          <wp:docPr id="208283411" name="Imagine 208283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1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D9E5D7" w14:textId="6206C4E5" w:rsidR="00204818" w:rsidRDefault="00204818">
    <w:pPr>
      <w:pStyle w:val="Header"/>
    </w:pPr>
  </w:p>
  <w:p w14:paraId="38BC78E2" w14:textId="77777777" w:rsidR="00204818" w:rsidRDefault="002048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204818"/>
    <w:rsid w:val="00253833"/>
    <w:rsid w:val="00554DFE"/>
    <w:rsid w:val="00741003"/>
    <w:rsid w:val="008374C1"/>
    <w:rsid w:val="00907195"/>
    <w:rsid w:val="00AD5C67"/>
    <w:rsid w:val="00B313FD"/>
    <w:rsid w:val="00B577E1"/>
    <w:rsid w:val="00BD3B6C"/>
    <w:rsid w:val="00C40693"/>
    <w:rsid w:val="00C427BB"/>
    <w:rsid w:val="00CC480D"/>
    <w:rsid w:val="00D33382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4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818"/>
  </w:style>
  <w:style w:type="paragraph" w:styleId="Footer">
    <w:name w:val="footer"/>
    <w:basedOn w:val="Normal"/>
    <w:link w:val="FooterChar"/>
    <w:uiPriority w:val="99"/>
    <w:unhideWhenUsed/>
    <w:rsid w:val="00204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Author</cp:lastModifiedBy>
  <cp:revision>9</cp:revision>
  <dcterms:created xsi:type="dcterms:W3CDTF">2023-06-12T13:31:00Z</dcterms:created>
  <dcterms:modified xsi:type="dcterms:W3CDTF">2023-09-05T12:23:00Z</dcterms:modified>
</cp:coreProperties>
</file>